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F1" w:rsidRDefault="009026F1">
      <w:r>
        <w:t>Title</w:t>
      </w:r>
    </w:p>
    <w:p w:rsidR="009026F1" w:rsidRDefault="0047778B">
      <w:r>
        <w:t xml:space="preserve">Crystalline Silicon </w:t>
      </w:r>
      <w:r w:rsidRPr="0047778B">
        <w:t xml:space="preserve">PV Manufacturing, </w:t>
      </w:r>
      <w:r>
        <w:t xml:space="preserve">Metallization, </w:t>
      </w:r>
      <w:r w:rsidRPr="0047778B">
        <w:t>and Environmental Sustainability</w:t>
      </w:r>
    </w:p>
    <w:p w:rsidR="00191FC3" w:rsidRDefault="00191FC3">
      <w:r>
        <w:t>Abstract</w:t>
      </w:r>
    </w:p>
    <w:p w:rsidR="00341D0E" w:rsidRDefault="009A147D">
      <w:r w:rsidRPr="009A147D">
        <w:t xml:space="preserve">Solar </w:t>
      </w:r>
      <w:r w:rsidR="009026F1">
        <w:t>photovoltaic (</w:t>
      </w:r>
      <w:r w:rsidRPr="009A147D">
        <w:t>PV</w:t>
      </w:r>
      <w:r w:rsidR="009026F1">
        <w:t>)</w:t>
      </w:r>
      <w:r w:rsidRPr="009A147D">
        <w:t xml:space="preserve"> technology has </w:t>
      </w:r>
      <w:r w:rsidR="00FA3F1A">
        <w:t>proven its efficacy as a major energy source with &gt;50</w:t>
      </w:r>
      <w:r w:rsidR="00FA3F1A" w:rsidRPr="009A147D">
        <w:t xml:space="preserve"> </w:t>
      </w:r>
      <w:proofErr w:type="spellStart"/>
      <w:r w:rsidR="00FA3F1A">
        <w:t>gigawatts</w:t>
      </w:r>
      <w:proofErr w:type="spellEnd"/>
      <w:r w:rsidR="00FA3F1A">
        <w:t xml:space="preserve"> (</w:t>
      </w:r>
      <w:r w:rsidR="00FA3F1A" w:rsidRPr="009A147D">
        <w:t>GW</w:t>
      </w:r>
      <w:r w:rsidR="00FA3F1A">
        <w:t xml:space="preserve">) global module production capacity </w:t>
      </w:r>
      <w:r>
        <w:t>resulting in &gt;</w:t>
      </w:r>
      <w:r w:rsidR="00FA3F1A">
        <w:t>220</w:t>
      </w:r>
      <w:r>
        <w:t xml:space="preserve"> GW of deployed system</w:t>
      </w:r>
      <w:r w:rsidR="00B86DF5">
        <w:t xml:space="preserve"> power</w:t>
      </w:r>
      <w:r w:rsidRPr="009A147D">
        <w:t>.</w:t>
      </w:r>
      <w:r>
        <w:t xml:space="preserve"> </w:t>
      </w:r>
      <w:r w:rsidR="005B651A">
        <w:t xml:space="preserve">The vast majority (&gt;90%) of solar PV modules made today </w:t>
      </w:r>
      <w:r w:rsidR="0047778B">
        <w:t>use</w:t>
      </w:r>
      <w:r w:rsidR="005B651A">
        <w:t xml:space="preserve"> crystalline silicon (c-Si) solar cells, </w:t>
      </w:r>
      <w:r w:rsidR="00FA3F1A">
        <w:t xml:space="preserve">with </w:t>
      </w:r>
      <w:r w:rsidR="005B651A">
        <w:t>thin film technologies such as copper-indium-gallium-</w:t>
      </w:r>
      <w:proofErr w:type="spellStart"/>
      <w:r w:rsidR="005B651A">
        <w:t>diselenide</w:t>
      </w:r>
      <w:proofErr w:type="spellEnd"/>
      <w:r w:rsidR="005B651A">
        <w:t xml:space="preserve"> (CIGS) and cadmium telluride (</w:t>
      </w:r>
      <w:proofErr w:type="spellStart"/>
      <w:r w:rsidR="005B651A">
        <w:t>CdTe</w:t>
      </w:r>
      <w:proofErr w:type="spellEnd"/>
      <w:r w:rsidR="005B651A">
        <w:t>)</w:t>
      </w:r>
      <w:r w:rsidR="00FA3F1A">
        <w:t xml:space="preserve"> filling the balance</w:t>
      </w:r>
      <w:r w:rsidR="005B651A">
        <w:t xml:space="preserve">. </w:t>
      </w:r>
      <w:r w:rsidR="00FA3F1A">
        <w:t>C</w:t>
      </w:r>
      <w:r w:rsidR="005B651A">
        <w:t>-Si solar cell fabrication use</w:t>
      </w:r>
      <w:r w:rsidR="00FA3F1A">
        <w:t>s</w:t>
      </w:r>
      <w:r w:rsidR="005B651A">
        <w:t xml:space="preserve"> low cost processes like atmospheric diffusion and screen-printed</w:t>
      </w:r>
      <w:r w:rsidR="004E0BAC">
        <w:t xml:space="preserve"> (SP)</w:t>
      </w:r>
      <w:r w:rsidR="005B651A">
        <w:t xml:space="preserve"> metallization. However, </w:t>
      </w:r>
      <w:r w:rsidR="00FA3F1A">
        <w:t xml:space="preserve">as production capacity continues to rise, </w:t>
      </w:r>
      <w:r w:rsidR="004E0BAC">
        <w:t xml:space="preserve">use of SP silver (Ag) for front side contact may lead to questionable long term industry sustainability. The precious metal status of Ag makes it a target for unpredictable market price </w:t>
      </w:r>
      <w:r w:rsidR="00845904">
        <w:t>fluctuations</w:t>
      </w:r>
      <w:r w:rsidR="006D6C7B">
        <w:t xml:space="preserve"> and world supply level</w:t>
      </w:r>
      <w:r w:rsidR="00845904">
        <w:t>s</w:t>
      </w:r>
      <w:r w:rsidR="006D6C7B">
        <w:t xml:space="preserve"> may not support c-Si PV deployment beyond the GW realm</w:t>
      </w:r>
      <w:r w:rsidR="00FF03DD">
        <w:t>.</w:t>
      </w:r>
      <w:r w:rsidR="00845904">
        <w:t xml:space="preserve"> In order to achieve terawatt (TW) levels of c-Si PV deployment, new materials and processes will need to be adopted which </w:t>
      </w:r>
      <w:r w:rsidR="008676AF">
        <w:t>allow continued price reduction as well as long term production sustainability. One such material is copper (Cu). Though the use of Cu in c-Si PV poses many challenges, the International Technology Roadmap for PV (ITRPV) predicts rising adoption of Cu over the next decade. Incumbent (Ag) and next-gen (Cu) technologies will be compared and discussed in the context of increasing c-Si PV production and SUNY Polytechnic Institute’s capabilities and technology goals.</w:t>
      </w:r>
    </w:p>
    <w:sectPr w:rsidR="00341D0E" w:rsidSect="0034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147D"/>
    <w:rsid w:val="00052650"/>
    <w:rsid w:val="00191FC3"/>
    <w:rsid w:val="00341D0E"/>
    <w:rsid w:val="0047778B"/>
    <w:rsid w:val="004E0BAC"/>
    <w:rsid w:val="005B651A"/>
    <w:rsid w:val="006D6C7B"/>
    <w:rsid w:val="00845904"/>
    <w:rsid w:val="008676AF"/>
    <w:rsid w:val="009026F1"/>
    <w:rsid w:val="009A147D"/>
    <w:rsid w:val="00A8285A"/>
    <w:rsid w:val="00B86DF5"/>
    <w:rsid w:val="00FA3F1A"/>
    <w:rsid w:val="00FF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Cooper</dc:creator>
  <cp:lastModifiedBy>Ian Cooper</cp:lastModifiedBy>
  <cp:revision>2</cp:revision>
  <dcterms:created xsi:type="dcterms:W3CDTF">2016-04-18T18:30:00Z</dcterms:created>
  <dcterms:modified xsi:type="dcterms:W3CDTF">2016-04-18T18:30:00Z</dcterms:modified>
</cp:coreProperties>
</file>